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F0" w:rsidRPr="004503DC" w:rsidRDefault="004503DC" w:rsidP="00450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3DC">
        <w:rPr>
          <w:rFonts w:ascii="Times New Roman" w:hAnsi="Times New Roman" w:cs="Times New Roman"/>
          <w:sz w:val="28"/>
          <w:szCs w:val="28"/>
        </w:rPr>
        <w:t>СПИСОК</w:t>
      </w:r>
      <w:bookmarkStart w:id="0" w:name="_GoBack"/>
      <w:bookmarkEnd w:id="0"/>
    </w:p>
    <w:p w:rsidR="004503DC" w:rsidRDefault="004503DC" w:rsidP="00986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3DC">
        <w:rPr>
          <w:rFonts w:ascii="Times New Roman" w:hAnsi="Times New Roman" w:cs="Times New Roman"/>
          <w:sz w:val="28"/>
          <w:szCs w:val="28"/>
        </w:rPr>
        <w:t>членов детского общественного объединения</w:t>
      </w:r>
    </w:p>
    <w:p w:rsidR="00986212" w:rsidRPr="00986212" w:rsidRDefault="00986212" w:rsidP="00986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Экоотряд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03DC" w:rsidRDefault="004503DC" w:rsidP="00450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3DC">
        <w:rPr>
          <w:rFonts w:ascii="Times New Roman" w:hAnsi="Times New Roman" w:cs="Times New Roman"/>
          <w:sz w:val="28"/>
          <w:szCs w:val="28"/>
        </w:rPr>
        <w:t>2024-2025 учебный год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985"/>
        <w:gridCol w:w="992"/>
        <w:gridCol w:w="2268"/>
      </w:tblGrid>
      <w:tr w:rsidR="004503DC" w:rsidTr="004503DC">
        <w:tc>
          <w:tcPr>
            <w:tcW w:w="562" w:type="dxa"/>
          </w:tcPr>
          <w:p w:rsidR="004503DC" w:rsidRDefault="004503DC" w:rsidP="0045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503DC" w:rsidRDefault="004503DC" w:rsidP="0045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4503DC" w:rsidRDefault="004503DC" w:rsidP="0045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85" w:type="dxa"/>
          </w:tcPr>
          <w:p w:rsidR="004503DC" w:rsidRDefault="004503DC" w:rsidP="0045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992" w:type="dxa"/>
          </w:tcPr>
          <w:p w:rsidR="004503DC" w:rsidRDefault="004503DC" w:rsidP="0045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4503DC" w:rsidRDefault="004503DC" w:rsidP="0045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Pr="004503DC" w:rsidRDefault="00986212" w:rsidP="00936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07.05.2016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23.12.2015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3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02.07.2016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Бакаушина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3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20.02.2016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Даниэла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17.08.2016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Белошкурский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24.10.2016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Бикташев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25.05.2015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09.12.2015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10.01.2016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07.11.2015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Ликонцев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3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04.04.2016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Субганият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3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19.02.2016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15.06.2016</w:t>
            </w:r>
          </w:p>
        </w:tc>
      </w:tr>
      <w:tr w:rsidR="004503DC" w:rsidTr="00BD1B67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Санъатовна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3DC" w:rsidRDefault="00986212" w:rsidP="009369E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3DC" w:rsidRPr="00E1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26.11.2016</w:t>
            </w:r>
          </w:p>
        </w:tc>
      </w:tr>
      <w:tr w:rsidR="004503DC" w:rsidTr="004503DC">
        <w:tc>
          <w:tcPr>
            <w:tcW w:w="562" w:type="dxa"/>
          </w:tcPr>
          <w:p w:rsidR="004503DC" w:rsidRPr="004503DC" w:rsidRDefault="004503DC" w:rsidP="00450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Саранцева</w:t>
            </w:r>
          </w:p>
        </w:tc>
        <w:tc>
          <w:tcPr>
            <w:tcW w:w="1701" w:type="dxa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85" w:type="dxa"/>
          </w:tcPr>
          <w:p w:rsidR="004503DC" w:rsidRPr="004503DC" w:rsidRDefault="00986212" w:rsidP="0045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:rsidR="004503DC" w:rsidRPr="004503DC" w:rsidRDefault="00986212" w:rsidP="0093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3DC" w:rsidRPr="004503D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268" w:type="dxa"/>
          </w:tcPr>
          <w:p w:rsidR="004503DC" w:rsidRPr="004503DC" w:rsidRDefault="00986212" w:rsidP="00986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27.07.2016</w:t>
            </w:r>
          </w:p>
        </w:tc>
      </w:tr>
    </w:tbl>
    <w:p w:rsidR="004503DC" w:rsidRPr="004503DC" w:rsidRDefault="004503DC" w:rsidP="004503DC">
      <w:pPr>
        <w:rPr>
          <w:rFonts w:ascii="Times New Roman" w:hAnsi="Times New Roman" w:cs="Times New Roman"/>
          <w:sz w:val="28"/>
          <w:szCs w:val="28"/>
        </w:rPr>
      </w:pPr>
    </w:p>
    <w:sectPr w:rsidR="004503DC" w:rsidRPr="004503DC" w:rsidSect="00E1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144"/>
    <w:multiLevelType w:val="hybridMultilevel"/>
    <w:tmpl w:val="4600F216"/>
    <w:lvl w:ilvl="0" w:tplc="1FC40D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3DC"/>
    <w:rsid w:val="004503DC"/>
    <w:rsid w:val="009369E1"/>
    <w:rsid w:val="00986212"/>
    <w:rsid w:val="00E136B2"/>
    <w:rsid w:val="00F1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B705"/>
  <w15:docId w15:val="{52AD862B-E3A8-476B-A2DA-3ABE9D5D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2024-10-30T08:14:00Z</cp:lastPrinted>
  <dcterms:created xsi:type="dcterms:W3CDTF">2024-10-30T08:15:00Z</dcterms:created>
  <dcterms:modified xsi:type="dcterms:W3CDTF">2024-10-30T10:11:00Z</dcterms:modified>
</cp:coreProperties>
</file>